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0F" w:rsidRDefault="00EB2CBD" w:rsidP="0076380F">
      <w:pPr>
        <w:jc w:val="center"/>
        <w:rPr>
          <w:b/>
          <w:bCs/>
        </w:rPr>
      </w:pPr>
      <w:r>
        <w:rPr>
          <w:b/>
          <w:bCs/>
        </w:rPr>
        <w:t>Uchwała Nr XXXV/435/2021</w:t>
      </w:r>
    </w:p>
    <w:p w:rsidR="0076380F" w:rsidRDefault="0076380F" w:rsidP="0076380F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:rsidR="0076380F" w:rsidRDefault="00EB2CBD" w:rsidP="001B70F7">
      <w:r>
        <w:t xml:space="preserve">                                                   </w:t>
      </w:r>
      <w:r w:rsidR="0076380F">
        <w:t xml:space="preserve">z dnia  </w:t>
      </w:r>
      <w:r>
        <w:t xml:space="preserve">29 grudnia </w:t>
      </w:r>
      <w:r w:rsidR="0076380F">
        <w:t xml:space="preserve"> 2021 roku</w:t>
      </w:r>
    </w:p>
    <w:p w:rsidR="0076380F" w:rsidRDefault="0076380F" w:rsidP="0076380F">
      <w:pPr>
        <w:jc w:val="center"/>
        <w:rPr>
          <w:b/>
          <w:bCs/>
        </w:rPr>
      </w:pPr>
    </w:p>
    <w:p w:rsidR="0076380F" w:rsidRDefault="0076380F" w:rsidP="0076380F">
      <w:pPr>
        <w:jc w:val="both"/>
        <w:rPr>
          <w:b/>
          <w:bCs/>
        </w:rPr>
      </w:pPr>
    </w:p>
    <w:p w:rsidR="0076380F" w:rsidRPr="00EB2CBD" w:rsidRDefault="0076380F" w:rsidP="0076380F">
      <w:pPr>
        <w:jc w:val="both"/>
        <w:rPr>
          <w:b/>
        </w:rPr>
      </w:pPr>
      <w:r w:rsidRPr="00EB2CBD">
        <w:rPr>
          <w:b/>
        </w:rPr>
        <w:t>w sprawie udzielenia pomocy finansowej dla Powiatu Rzeszowskiego na realizację zadania  publicznego</w:t>
      </w:r>
    </w:p>
    <w:p w:rsidR="0076380F" w:rsidRDefault="0076380F" w:rsidP="0076380F">
      <w:pPr>
        <w:jc w:val="both"/>
      </w:pPr>
    </w:p>
    <w:p w:rsidR="0076380F" w:rsidRDefault="0076380F" w:rsidP="0076380F">
      <w:pPr>
        <w:jc w:val="both"/>
      </w:pPr>
      <w:r>
        <w:tab/>
        <w:t>Działając na podstawie art. 10 ust.1 oraz art.18 ust.2 pkt.15 ustawy z dnia 8 marca 1990 roku o samorządzie gminnym (Dz. U. z 202</w:t>
      </w:r>
      <w:r w:rsidR="00D23F58">
        <w:t>1</w:t>
      </w:r>
      <w:r>
        <w:t xml:space="preserve"> r., poz.</w:t>
      </w:r>
      <w:r w:rsidR="00D23F58">
        <w:t xml:space="preserve"> 1372</w:t>
      </w:r>
      <w:r>
        <w:t>.) oraz art. 220 ust.1 w związku z art.  216 ust.2  pkt.5  ustawy z dnia 27 sierpnia 2009 r. o finansach publicznych (Dz. U.</w:t>
      </w:r>
      <w:r w:rsidR="00D23F58">
        <w:t xml:space="preserve"> z 2021</w:t>
      </w:r>
      <w:r>
        <w:t xml:space="preserve"> r., poz. </w:t>
      </w:r>
      <w:r w:rsidR="00D23F58">
        <w:t>305</w:t>
      </w:r>
      <w:r>
        <w:t>).</w:t>
      </w:r>
    </w:p>
    <w:p w:rsidR="0076380F" w:rsidRDefault="0076380F" w:rsidP="0076380F">
      <w:pPr>
        <w:jc w:val="both"/>
      </w:pPr>
    </w:p>
    <w:p w:rsidR="0076380F" w:rsidRDefault="0076380F" w:rsidP="0076380F">
      <w:pPr>
        <w:jc w:val="center"/>
        <w:rPr>
          <w:b/>
        </w:rPr>
      </w:pPr>
      <w:r>
        <w:rPr>
          <w:b/>
        </w:rPr>
        <w:t>Rada Miejska w Sokołowie Małopolskim</w:t>
      </w:r>
    </w:p>
    <w:p w:rsidR="0076380F" w:rsidRDefault="0076380F" w:rsidP="0076380F">
      <w:pPr>
        <w:jc w:val="center"/>
      </w:pPr>
      <w:r>
        <w:rPr>
          <w:b/>
        </w:rPr>
        <w:t>uchwala co następuje</w:t>
      </w:r>
      <w:r>
        <w:t>:</w:t>
      </w:r>
    </w:p>
    <w:p w:rsidR="0076380F" w:rsidRDefault="0076380F" w:rsidP="0076380F">
      <w:pPr>
        <w:jc w:val="center"/>
      </w:pPr>
    </w:p>
    <w:p w:rsidR="0076380F" w:rsidRDefault="0076380F" w:rsidP="0076380F">
      <w:pPr>
        <w:jc w:val="center"/>
      </w:pPr>
      <w:r>
        <w:t>§ 1.</w:t>
      </w:r>
    </w:p>
    <w:p w:rsidR="0076380F" w:rsidRDefault="0076380F" w:rsidP="0076380F">
      <w:pPr>
        <w:jc w:val="both"/>
      </w:pPr>
    </w:p>
    <w:p w:rsidR="0076380F" w:rsidRDefault="0076380F" w:rsidP="0076380F">
      <w:pPr>
        <w:jc w:val="both"/>
      </w:pPr>
    </w:p>
    <w:p w:rsidR="0076380F" w:rsidRDefault="0076380F" w:rsidP="0076380F">
      <w:pPr>
        <w:jc w:val="both"/>
      </w:pPr>
      <w:r>
        <w:t>1.   Udzielić pomocy finansowej</w:t>
      </w:r>
      <w:r w:rsidR="0044544B">
        <w:t xml:space="preserve"> w roku 2022</w:t>
      </w:r>
      <w:r>
        <w:t xml:space="preserve"> w formie dotacji celowej dla Powiatu </w:t>
      </w:r>
      <w:r w:rsidR="0044544B">
        <w:br/>
        <w:t xml:space="preserve">    </w:t>
      </w:r>
      <w:r>
        <w:t>Rzeszowskiego na</w:t>
      </w:r>
      <w:r w:rsidR="0044544B">
        <w:t xml:space="preserve"> </w:t>
      </w:r>
      <w:r>
        <w:t xml:space="preserve">  realizację zadania publicznego  w zakresie  budowy chodników  przy drogach </w:t>
      </w:r>
      <w:r>
        <w:br/>
        <w:t xml:space="preserve">        powiatowych:</w:t>
      </w:r>
    </w:p>
    <w:p w:rsidR="0076380F" w:rsidRDefault="0076380F" w:rsidP="0076380F">
      <w:pPr>
        <w:jc w:val="both"/>
      </w:pPr>
      <w:r>
        <w:t xml:space="preserve">        -   nr 1217R Kłapówka-Pogwizdów-Hucisko-Nienadówka-</w:t>
      </w:r>
      <w:proofErr w:type="spellStart"/>
      <w:r>
        <w:t>Trzeboś</w:t>
      </w:r>
      <w:proofErr w:type="spellEnd"/>
      <w:r>
        <w:t xml:space="preserve"> Górna,</w:t>
      </w:r>
    </w:p>
    <w:p w:rsidR="0076380F" w:rsidRDefault="0076380F" w:rsidP="0076380F">
      <w:pPr>
        <w:jc w:val="both"/>
      </w:pPr>
      <w:r>
        <w:t xml:space="preserve">        -   nr 1366 Markowizna-Wólka Sokołowska,</w:t>
      </w:r>
    </w:p>
    <w:p w:rsidR="0076380F" w:rsidRDefault="0076380F" w:rsidP="0076380F">
      <w:pPr>
        <w:jc w:val="both"/>
      </w:pPr>
      <w:r>
        <w:t xml:space="preserve">        -   nr 1367R </w:t>
      </w:r>
      <w:proofErr w:type="spellStart"/>
      <w:r>
        <w:t>Trzeboś</w:t>
      </w:r>
      <w:proofErr w:type="spellEnd"/>
      <w:r>
        <w:t xml:space="preserve"> Górna –</w:t>
      </w:r>
      <w:proofErr w:type="spellStart"/>
      <w:r>
        <w:t>Trzeboś</w:t>
      </w:r>
      <w:proofErr w:type="spellEnd"/>
      <w:r>
        <w:t xml:space="preserve"> Dolna </w:t>
      </w:r>
    </w:p>
    <w:p w:rsidR="00D23F58" w:rsidRDefault="00D23F58" w:rsidP="0076380F">
      <w:pPr>
        <w:jc w:val="both"/>
      </w:pPr>
      <w:r>
        <w:t xml:space="preserve">        -   DDW 875 (dawna droga wojewódzka 875)</w:t>
      </w:r>
    </w:p>
    <w:p w:rsidR="0076380F" w:rsidRDefault="0076380F" w:rsidP="0076380F">
      <w:pPr>
        <w:jc w:val="both"/>
      </w:pPr>
    </w:p>
    <w:p w:rsidR="0076380F" w:rsidRDefault="0076380F" w:rsidP="0076380F">
      <w:pPr>
        <w:jc w:val="both"/>
      </w:pPr>
      <w:r>
        <w:t xml:space="preserve">      w wysokości 500 000,00 zł, (słownie:  pięćset  tysięcy złotych, zero groszy).</w:t>
      </w:r>
    </w:p>
    <w:p w:rsidR="0076380F" w:rsidRDefault="0076380F" w:rsidP="0076380F">
      <w:pPr>
        <w:jc w:val="both"/>
      </w:pPr>
    </w:p>
    <w:p w:rsidR="0076380F" w:rsidRDefault="0076380F" w:rsidP="0076380F">
      <w:pPr>
        <w:jc w:val="both"/>
      </w:pPr>
      <w:r>
        <w:t xml:space="preserve">2. Szczegółowe warunki udzielenia pomocy finansowej zostaną określone w umowie </w:t>
      </w:r>
      <w:r>
        <w:br/>
        <w:t xml:space="preserve">      zawartej pomiędzy powiatem rzeszowskim  a Gminą Sokołów Małopolski.</w:t>
      </w:r>
    </w:p>
    <w:p w:rsidR="0076380F" w:rsidRDefault="0076380F" w:rsidP="0076380F">
      <w:pPr>
        <w:jc w:val="both"/>
      </w:pPr>
    </w:p>
    <w:p w:rsidR="0076380F" w:rsidRDefault="0076380F" w:rsidP="0076380F">
      <w:pPr>
        <w:jc w:val="both"/>
      </w:pPr>
    </w:p>
    <w:p w:rsidR="0076380F" w:rsidRDefault="0076380F" w:rsidP="0076380F">
      <w:pPr>
        <w:jc w:val="center"/>
      </w:pPr>
      <w:r>
        <w:t>§ 2.</w:t>
      </w:r>
    </w:p>
    <w:p w:rsidR="0076380F" w:rsidRDefault="0076380F" w:rsidP="0076380F"/>
    <w:p w:rsidR="0076380F" w:rsidRDefault="0076380F" w:rsidP="0076380F">
      <w:pPr>
        <w:pStyle w:val="Tekstpodstawowy"/>
      </w:pPr>
      <w:r>
        <w:t>Wykonanie uchwały powierza się Burmistrzowi Gminy i Miasta w Sokołowie Młp.</w:t>
      </w:r>
    </w:p>
    <w:p w:rsidR="0076380F" w:rsidRDefault="0076380F" w:rsidP="0076380F"/>
    <w:p w:rsidR="0076380F" w:rsidRDefault="0076380F" w:rsidP="0076380F">
      <w:pPr>
        <w:jc w:val="center"/>
      </w:pPr>
      <w:r>
        <w:t>§ 3.</w:t>
      </w:r>
    </w:p>
    <w:p w:rsidR="0076380F" w:rsidRDefault="0076380F" w:rsidP="0076380F"/>
    <w:p w:rsidR="0076380F" w:rsidRDefault="0076380F" w:rsidP="0076380F">
      <w:r>
        <w:t>Uchwała wchodzi w życie z dniem podjęcia.</w:t>
      </w:r>
    </w:p>
    <w:p w:rsidR="0076380F" w:rsidRDefault="0076380F" w:rsidP="0076380F"/>
    <w:p w:rsidR="0076380F" w:rsidRDefault="0076380F" w:rsidP="0076380F"/>
    <w:p w:rsidR="0076380F" w:rsidRDefault="0076380F" w:rsidP="0076380F"/>
    <w:p w:rsidR="0076380F" w:rsidRPr="00EB2CBD" w:rsidRDefault="0076380F" w:rsidP="0076380F">
      <w:pPr>
        <w:rPr>
          <w:b/>
        </w:rPr>
      </w:pPr>
      <w:r>
        <w:tab/>
      </w:r>
      <w:r>
        <w:tab/>
      </w:r>
      <w:r w:rsidR="00EB2CBD">
        <w:t xml:space="preserve">              </w:t>
      </w:r>
      <w:r>
        <w:tab/>
      </w:r>
      <w:r w:rsidRPr="00EB2CBD">
        <w:rPr>
          <w:b/>
        </w:rPr>
        <w:t xml:space="preserve">   Przewodniczący Rady Miejskiej w Sokołowie Małopolskim</w:t>
      </w:r>
    </w:p>
    <w:p w:rsidR="0076380F" w:rsidRPr="00EB2CBD" w:rsidRDefault="0076380F" w:rsidP="0076380F">
      <w:pPr>
        <w:rPr>
          <w:b/>
        </w:rPr>
      </w:pPr>
      <w:r w:rsidRPr="00EB2CBD">
        <w:rPr>
          <w:b/>
        </w:rPr>
        <w:t xml:space="preserve">                                                  </w:t>
      </w:r>
      <w:r w:rsidRPr="00EB2CBD">
        <w:rPr>
          <w:b/>
        </w:rPr>
        <w:tab/>
        <w:t xml:space="preserve">                                       </w:t>
      </w:r>
    </w:p>
    <w:p w:rsidR="0076380F" w:rsidRPr="00EB2CBD" w:rsidRDefault="0076380F" w:rsidP="0076380F">
      <w:pPr>
        <w:rPr>
          <w:b/>
        </w:rPr>
      </w:pP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</w:p>
    <w:p w:rsidR="0076380F" w:rsidRPr="00EB2CBD" w:rsidRDefault="0076380F" w:rsidP="0076380F">
      <w:pPr>
        <w:rPr>
          <w:b/>
        </w:rPr>
      </w:pP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  <w:r w:rsidRPr="00EB2CBD">
        <w:rPr>
          <w:b/>
        </w:rPr>
        <w:tab/>
      </w:r>
      <w:r w:rsidR="00EB2CBD" w:rsidRPr="00EB2CBD">
        <w:rPr>
          <w:b/>
        </w:rPr>
        <w:t xml:space="preserve">           </w:t>
      </w:r>
      <w:r w:rsidRPr="00EB2CBD">
        <w:rPr>
          <w:b/>
        </w:rPr>
        <w:t xml:space="preserve">Henryk Kraska  </w:t>
      </w:r>
    </w:p>
    <w:p w:rsidR="005D6AB4" w:rsidRDefault="00EB2CBD">
      <w:bookmarkStart w:id="0" w:name="_GoBack"/>
      <w:bookmarkEnd w:id="0"/>
    </w:p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0F"/>
    <w:rsid w:val="001B70F7"/>
    <w:rsid w:val="00282DC7"/>
    <w:rsid w:val="002849CB"/>
    <w:rsid w:val="0044544B"/>
    <w:rsid w:val="004A083F"/>
    <w:rsid w:val="0076380F"/>
    <w:rsid w:val="00B83933"/>
    <w:rsid w:val="00D23F58"/>
    <w:rsid w:val="00E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7A2F7-B656-4ED7-AB6F-08A1457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6380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638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2021-12-21T08:33:00Z</cp:lastPrinted>
  <dcterms:created xsi:type="dcterms:W3CDTF">2022-01-04T09:29:00Z</dcterms:created>
  <dcterms:modified xsi:type="dcterms:W3CDTF">2022-01-04T09:29:00Z</dcterms:modified>
</cp:coreProperties>
</file>